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19E" w14:textId="77777777" w:rsidR="00193E89" w:rsidRDefault="00193E89" w:rsidP="00193E89">
      <w:pPr>
        <w:jc w:val="center"/>
        <w:rPr>
          <w:b/>
          <w:bCs/>
          <w:sz w:val="28"/>
          <w:szCs w:val="28"/>
          <w:lang w:val="es-PE"/>
        </w:rPr>
      </w:pPr>
      <w:r>
        <w:rPr>
          <w:b/>
          <w:bCs/>
          <w:sz w:val="28"/>
          <w:szCs w:val="28"/>
          <w:lang w:val="es-PE"/>
        </w:rPr>
        <w:t xml:space="preserve">ANEXO 17 </w:t>
      </w:r>
    </w:p>
    <w:p w14:paraId="1F778F5F" w14:textId="77777777" w:rsidR="00193E89" w:rsidRPr="0071395A" w:rsidRDefault="00193E89" w:rsidP="00193E89">
      <w:pPr>
        <w:jc w:val="center"/>
        <w:rPr>
          <w:b/>
          <w:bCs/>
          <w:sz w:val="28"/>
          <w:szCs w:val="28"/>
          <w:lang w:val="es-PE"/>
        </w:rPr>
      </w:pPr>
      <w:r w:rsidRPr="0071395A">
        <w:rPr>
          <w:b/>
          <w:bCs/>
          <w:sz w:val="28"/>
          <w:szCs w:val="28"/>
          <w:lang w:val="es-PE"/>
        </w:rPr>
        <w:t>REVISIÓN DE SOLICITUD DE ENMIENDA</w:t>
      </w:r>
    </w:p>
    <w:tbl>
      <w:tblPr>
        <w:tblStyle w:val="Tablaconcuadrcula"/>
        <w:tblW w:w="10334" w:type="dxa"/>
        <w:tblInd w:w="-431" w:type="dxa"/>
        <w:tblLook w:val="04A0" w:firstRow="1" w:lastRow="0" w:firstColumn="1" w:lastColumn="0" w:noHBand="0" w:noVBand="1"/>
      </w:tblPr>
      <w:tblGrid>
        <w:gridCol w:w="2221"/>
        <w:gridCol w:w="5453"/>
        <w:gridCol w:w="156"/>
        <w:gridCol w:w="471"/>
        <w:gridCol w:w="2033"/>
      </w:tblGrid>
      <w:tr w:rsidR="00193E89" w14:paraId="12160390" w14:textId="77777777" w:rsidTr="00CA3B8B">
        <w:trPr>
          <w:trHeight w:val="387"/>
        </w:trPr>
        <w:tc>
          <w:tcPr>
            <w:tcW w:w="2222" w:type="dxa"/>
            <w:vMerge w:val="restart"/>
          </w:tcPr>
          <w:p w14:paraId="48C3E23D" w14:textId="77777777" w:rsidR="00193E89" w:rsidRPr="008447E6" w:rsidRDefault="00193E89" w:rsidP="00CA3B8B">
            <w:pPr>
              <w:rPr>
                <w:lang w:val="es-PE"/>
              </w:rPr>
            </w:pPr>
            <w:r w:rsidRPr="008447E6">
              <w:rPr>
                <w:lang w:val="es-PE"/>
              </w:rPr>
              <w:t>1). Título del Protocolo (para s</w:t>
            </w:r>
            <w:r>
              <w:rPr>
                <w:lang w:val="es-PE"/>
              </w:rPr>
              <w:t>er llenado por el IP)</w:t>
            </w:r>
          </w:p>
          <w:p w14:paraId="1DCB16E1" w14:textId="77777777" w:rsidR="00193E89" w:rsidRPr="008447E6" w:rsidRDefault="00193E89" w:rsidP="00CA3B8B">
            <w:pPr>
              <w:rPr>
                <w:lang w:val="es-PE"/>
              </w:rPr>
            </w:pPr>
          </w:p>
        </w:tc>
        <w:tc>
          <w:tcPr>
            <w:tcW w:w="5616" w:type="dxa"/>
            <w:gridSpan w:val="2"/>
            <w:vMerge w:val="restart"/>
          </w:tcPr>
          <w:p w14:paraId="13396B9D" w14:textId="77777777" w:rsidR="00193E89" w:rsidRDefault="00193E89" w:rsidP="00CA3B8B">
            <w:pPr>
              <w:rPr>
                <w:lang w:val="es-PE"/>
              </w:rPr>
            </w:pPr>
          </w:p>
          <w:p w14:paraId="1CE23084" w14:textId="77777777" w:rsidR="00193E89" w:rsidRPr="00B55ACE" w:rsidRDefault="00193E89" w:rsidP="00CA3B8B">
            <w:pPr>
              <w:rPr>
                <w:lang w:val="es-PE"/>
              </w:rPr>
            </w:pPr>
          </w:p>
        </w:tc>
        <w:tc>
          <w:tcPr>
            <w:tcW w:w="462" w:type="dxa"/>
            <w:vMerge w:val="restart"/>
          </w:tcPr>
          <w:p w14:paraId="2C6C008F" w14:textId="77777777" w:rsidR="00193E89" w:rsidRPr="008447E6" w:rsidRDefault="00193E89" w:rsidP="00CA3B8B">
            <w:pPr>
              <w:jc w:val="center"/>
              <w:rPr>
                <w:lang w:val="es-PE"/>
              </w:rPr>
            </w:pPr>
          </w:p>
          <w:p w14:paraId="465E482A" w14:textId="77777777" w:rsidR="00193E89" w:rsidRPr="00BA4C02" w:rsidRDefault="00193E89" w:rsidP="00CA3B8B">
            <w:pPr>
              <w:jc w:val="center"/>
              <w:rPr>
                <w:lang w:val="es-PE"/>
              </w:rPr>
            </w:pPr>
          </w:p>
          <w:p w14:paraId="2A034169" w14:textId="77777777" w:rsidR="00193E89" w:rsidRDefault="00193E89" w:rsidP="00CA3B8B">
            <w:pPr>
              <w:jc w:val="center"/>
            </w:pPr>
            <w:r>
              <w:t>2).</w:t>
            </w:r>
          </w:p>
        </w:tc>
        <w:tc>
          <w:tcPr>
            <w:tcW w:w="2034" w:type="dxa"/>
          </w:tcPr>
          <w:p w14:paraId="59F11DED" w14:textId="77777777" w:rsidR="00193E89" w:rsidRDefault="00193E89" w:rsidP="00CA3B8B">
            <w:proofErr w:type="spellStart"/>
            <w:r>
              <w:t>Cert</w:t>
            </w:r>
            <w:proofErr w:type="spellEnd"/>
            <w:r>
              <w:t xml:space="preserve">. Aprobación: </w:t>
            </w:r>
          </w:p>
        </w:tc>
      </w:tr>
      <w:tr w:rsidR="00193E89" w14:paraId="0F394159" w14:textId="77777777" w:rsidTr="00CA3B8B">
        <w:trPr>
          <w:trHeight w:val="419"/>
        </w:trPr>
        <w:tc>
          <w:tcPr>
            <w:tcW w:w="2222" w:type="dxa"/>
            <w:vMerge/>
          </w:tcPr>
          <w:p w14:paraId="71936574" w14:textId="77777777" w:rsidR="00193E89" w:rsidRPr="004F23EF" w:rsidRDefault="00193E89" w:rsidP="00CA3B8B"/>
        </w:tc>
        <w:tc>
          <w:tcPr>
            <w:tcW w:w="5616" w:type="dxa"/>
            <w:gridSpan w:val="2"/>
            <w:vMerge/>
          </w:tcPr>
          <w:p w14:paraId="3EA8118C" w14:textId="77777777" w:rsidR="00193E89" w:rsidRDefault="00193E89" w:rsidP="00CA3B8B">
            <w:pPr>
              <w:jc w:val="center"/>
            </w:pPr>
          </w:p>
        </w:tc>
        <w:tc>
          <w:tcPr>
            <w:tcW w:w="462" w:type="dxa"/>
            <w:vMerge/>
          </w:tcPr>
          <w:p w14:paraId="50B5EBD2" w14:textId="77777777" w:rsidR="00193E89" w:rsidRDefault="00193E89" w:rsidP="00CA3B8B">
            <w:pPr>
              <w:jc w:val="center"/>
            </w:pPr>
          </w:p>
        </w:tc>
        <w:tc>
          <w:tcPr>
            <w:tcW w:w="2034" w:type="dxa"/>
          </w:tcPr>
          <w:p w14:paraId="6E24A776" w14:textId="77777777" w:rsidR="00193E89" w:rsidRDefault="00193E89" w:rsidP="00CA3B8B">
            <w:r>
              <w:t xml:space="preserve">Fecha de Aprobación: </w:t>
            </w:r>
          </w:p>
        </w:tc>
      </w:tr>
      <w:tr w:rsidR="00193E89" w:rsidRPr="00C878A6" w14:paraId="149AC5D5" w14:textId="77777777" w:rsidTr="00CA3B8B">
        <w:trPr>
          <w:trHeight w:val="1136"/>
        </w:trPr>
        <w:tc>
          <w:tcPr>
            <w:tcW w:w="2222" w:type="dxa"/>
          </w:tcPr>
          <w:p w14:paraId="228CA0F7" w14:textId="66F73EEA" w:rsidR="00193E89" w:rsidRPr="008447E6" w:rsidRDefault="00193E89" w:rsidP="00CA3B8B">
            <w:pPr>
              <w:rPr>
                <w:lang w:val="es-PE"/>
              </w:rPr>
            </w:pPr>
            <w:r w:rsidRPr="008447E6">
              <w:rPr>
                <w:lang w:val="es-PE"/>
              </w:rPr>
              <w:t>3). Nombre del investigador principal (p</w:t>
            </w:r>
            <w:r>
              <w:rPr>
                <w:lang w:val="es-PE"/>
              </w:rPr>
              <w:t>ara ser llenado por el IP)</w:t>
            </w:r>
          </w:p>
        </w:tc>
        <w:tc>
          <w:tcPr>
            <w:tcW w:w="8112" w:type="dxa"/>
            <w:gridSpan w:val="4"/>
          </w:tcPr>
          <w:p w14:paraId="0807EEF6" w14:textId="77777777" w:rsidR="00193E89" w:rsidRDefault="00193E89" w:rsidP="00CA3B8B">
            <w:pPr>
              <w:rPr>
                <w:lang w:val="es-PE"/>
              </w:rPr>
            </w:pPr>
          </w:p>
          <w:p w14:paraId="336714EE" w14:textId="77777777" w:rsidR="00193E89" w:rsidRPr="008447E6" w:rsidRDefault="00193E89" w:rsidP="00CA3B8B">
            <w:pPr>
              <w:rPr>
                <w:lang w:val="es-PE"/>
              </w:rPr>
            </w:pPr>
          </w:p>
        </w:tc>
      </w:tr>
      <w:tr w:rsidR="00193E89" w:rsidRPr="000057DE" w14:paraId="46AD0D62" w14:textId="77777777" w:rsidTr="00CA3B8B">
        <w:trPr>
          <w:trHeight w:val="768"/>
        </w:trPr>
        <w:tc>
          <w:tcPr>
            <w:tcW w:w="2222" w:type="dxa"/>
          </w:tcPr>
          <w:p w14:paraId="10A427EA" w14:textId="77777777" w:rsidR="00193E89" w:rsidRPr="008447E6" w:rsidRDefault="00193E89" w:rsidP="00CA3B8B">
            <w:pPr>
              <w:rPr>
                <w:lang w:val="es-PE"/>
              </w:rPr>
            </w:pPr>
            <w:r w:rsidRPr="008447E6">
              <w:rPr>
                <w:lang w:val="es-PE"/>
              </w:rPr>
              <w:t>4). Tiene fecha de renovación (p</w:t>
            </w:r>
            <w:r>
              <w:rPr>
                <w:lang w:val="es-PE"/>
              </w:rPr>
              <w:t>ara ser llenado por el IP)</w:t>
            </w:r>
          </w:p>
        </w:tc>
        <w:tc>
          <w:tcPr>
            <w:tcW w:w="8112" w:type="dxa"/>
            <w:gridSpan w:val="4"/>
          </w:tcPr>
          <w:p w14:paraId="049C03F1" w14:textId="77777777" w:rsidR="00193E89" w:rsidRPr="008447E6" w:rsidRDefault="00193E89" w:rsidP="00CA3B8B">
            <w:pPr>
              <w:rPr>
                <w:lang w:val="es-PE"/>
              </w:rPr>
            </w:pPr>
          </w:p>
          <w:p w14:paraId="704FF669" w14:textId="77777777" w:rsidR="00193E89" w:rsidRPr="0007693B" w:rsidRDefault="00193E89" w:rsidP="00CA3B8B">
            <w:pPr>
              <w:rPr>
                <w:lang w:val="es-PE"/>
              </w:rPr>
            </w:pPr>
            <w:r w:rsidRPr="00FA4878">
              <w:rPr>
                <w:lang w:val="es-PE"/>
              </w:rPr>
              <w:t>No (</w:t>
            </w:r>
            <w:r>
              <w:rPr>
                <w:lang w:val="es-PE"/>
              </w:rPr>
              <w:t xml:space="preserve"> </w:t>
            </w:r>
            <w:r w:rsidRPr="00FA4878">
              <w:rPr>
                <w:lang w:val="es-PE"/>
              </w:rPr>
              <w:t>)    Si (</w:t>
            </w:r>
            <w:r>
              <w:rPr>
                <w:lang w:val="es-PE"/>
              </w:rPr>
              <w:t xml:space="preserve"> </w:t>
            </w:r>
            <w:r w:rsidRPr="00FA4878">
              <w:rPr>
                <w:lang w:val="es-PE"/>
              </w:rPr>
              <w:t xml:space="preserve"> )      Colocar fechas:</w:t>
            </w:r>
            <w:r>
              <w:rPr>
                <w:lang w:val="es-PE"/>
              </w:rPr>
              <w:t xml:space="preserve"> </w:t>
            </w:r>
            <w:r w:rsidRPr="00FA4878">
              <w:rPr>
                <w:lang w:val="es-PE"/>
              </w:rPr>
              <w:t xml:space="preserve"> </w:t>
            </w:r>
          </w:p>
        </w:tc>
      </w:tr>
      <w:tr w:rsidR="00193E89" w:rsidRPr="00D93EE8" w14:paraId="54CD75AB" w14:textId="77777777" w:rsidTr="00CA3B8B">
        <w:trPr>
          <w:trHeight w:val="682"/>
        </w:trPr>
        <w:tc>
          <w:tcPr>
            <w:tcW w:w="2222" w:type="dxa"/>
          </w:tcPr>
          <w:p w14:paraId="77E75086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>5). Tiene</w:t>
            </w:r>
            <w:r w:rsidRPr="004F23EF">
              <w:rPr>
                <w:lang w:val="es-PE"/>
              </w:rPr>
              <w:t xml:space="preserve"> informe de avance</w:t>
            </w:r>
            <w:r>
              <w:rPr>
                <w:lang w:val="es-PE"/>
              </w:rPr>
              <w:t xml:space="preserve"> (para ser llenado por el IP)</w:t>
            </w:r>
          </w:p>
        </w:tc>
        <w:tc>
          <w:tcPr>
            <w:tcW w:w="8112" w:type="dxa"/>
            <w:gridSpan w:val="4"/>
          </w:tcPr>
          <w:p w14:paraId="0009226A" w14:textId="77777777" w:rsidR="00193E89" w:rsidRPr="00C20F3F" w:rsidRDefault="00193E89" w:rsidP="00CA3B8B">
            <w:pPr>
              <w:rPr>
                <w:lang w:val="es-PE"/>
              </w:rPr>
            </w:pPr>
          </w:p>
          <w:p w14:paraId="7979E830" w14:textId="77777777" w:rsidR="00193E89" w:rsidRPr="004F23EF" w:rsidRDefault="00193E89" w:rsidP="00CA3B8B">
            <w:pPr>
              <w:rPr>
                <w:lang w:val="es-PE"/>
              </w:rPr>
            </w:pPr>
            <w:r w:rsidRPr="00FA4878">
              <w:rPr>
                <w:lang w:val="es-PE"/>
              </w:rPr>
              <w:t xml:space="preserve">No (   )    Si (  )      Colocar fecha del último informe: </w:t>
            </w:r>
          </w:p>
        </w:tc>
      </w:tr>
      <w:tr w:rsidR="00193E89" w:rsidRPr="000057DE" w14:paraId="5CD0F3AF" w14:textId="77777777" w:rsidTr="00CA3B8B">
        <w:trPr>
          <w:trHeight w:val="3466"/>
        </w:trPr>
        <w:tc>
          <w:tcPr>
            <w:tcW w:w="2222" w:type="dxa"/>
          </w:tcPr>
          <w:p w14:paraId="69280EE4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 xml:space="preserve">6). </w:t>
            </w:r>
            <w:r w:rsidRPr="004F23EF">
              <w:rPr>
                <w:lang w:val="es-PE"/>
              </w:rPr>
              <w:t>Motivo de la enmienda</w:t>
            </w:r>
            <w:r>
              <w:rPr>
                <w:lang w:val="es-PE"/>
              </w:rPr>
              <w:t xml:space="preserve"> (para ser llenado por el IP)</w:t>
            </w:r>
          </w:p>
          <w:p w14:paraId="40D01EA3" w14:textId="77777777" w:rsidR="00193E89" w:rsidRPr="004F23EF" w:rsidRDefault="00193E89" w:rsidP="00CA3B8B">
            <w:pPr>
              <w:rPr>
                <w:lang w:val="es-PE"/>
              </w:rPr>
            </w:pPr>
          </w:p>
          <w:p w14:paraId="0B343CF1" w14:textId="77777777" w:rsidR="00193E89" w:rsidRPr="004F23EF" w:rsidRDefault="00193E89" w:rsidP="00CA3B8B">
            <w:pPr>
              <w:rPr>
                <w:lang w:val="es-PE"/>
              </w:rPr>
            </w:pPr>
          </w:p>
        </w:tc>
        <w:tc>
          <w:tcPr>
            <w:tcW w:w="8112" w:type="dxa"/>
            <w:gridSpan w:val="4"/>
          </w:tcPr>
          <w:p w14:paraId="6E12A857" w14:textId="77777777" w:rsidR="00193E89" w:rsidRPr="00C878A6" w:rsidRDefault="00193E89" w:rsidP="00CA3B8B">
            <w:pPr>
              <w:jc w:val="both"/>
              <w:rPr>
                <w:lang w:val="es-PE"/>
              </w:rPr>
            </w:pPr>
          </w:p>
        </w:tc>
      </w:tr>
      <w:tr w:rsidR="00193E89" w:rsidRPr="006956B1" w14:paraId="268CB975" w14:textId="77777777" w:rsidTr="00CA3B8B">
        <w:trPr>
          <w:trHeight w:val="1136"/>
        </w:trPr>
        <w:tc>
          <w:tcPr>
            <w:tcW w:w="2222" w:type="dxa"/>
          </w:tcPr>
          <w:p w14:paraId="572177EF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 xml:space="preserve">7). </w:t>
            </w:r>
            <w:r w:rsidRPr="004F23EF">
              <w:rPr>
                <w:lang w:val="es-PE"/>
              </w:rPr>
              <w:t>Análisis de la enmienda</w:t>
            </w:r>
          </w:p>
          <w:p w14:paraId="3A02F33A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>(llenado por el CIEI)</w:t>
            </w:r>
          </w:p>
          <w:p w14:paraId="1E39C506" w14:textId="77777777" w:rsidR="00193E89" w:rsidRPr="004F23EF" w:rsidRDefault="00193E89" w:rsidP="00CA3B8B">
            <w:pPr>
              <w:rPr>
                <w:lang w:val="es-PE"/>
              </w:rPr>
            </w:pPr>
          </w:p>
        </w:tc>
        <w:tc>
          <w:tcPr>
            <w:tcW w:w="8112" w:type="dxa"/>
            <w:gridSpan w:val="4"/>
          </w:tcPr>
          <w:p w14:paraId="29483F90" w14:textId="77777777" w:rsidR="00193E89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 xml:space="preserve">  </w:t>
            </w:r>
          </w:p>
          <w:p w14:paraId="53BB3C9F" w14:textId="77777777" w:rsidR="00193E89" w:rsidRDefault="00193E89" w:rsidP="00CA3B8B">
            <w:pPr>
              <w:rPr>
                <w:lang w:val="es-PE"/>
              </w:rPr>
            </w:pPr>
            <w:r w:rsidRPr="00FA4878">
              <w:rPr>
                <w:lang w:val="es-PE"/>
              </w:rPr>
              <w:t>Expeditivo No (  )  Si (   )</w:t>
            </w:r>
          </w:p>
          <w:p w14:paraId="51117A46" w14:textId="77777777" w:rsidR="00193E89" w:rsidRPr="004F23EF" w:rsidRDefault="00193E89" w:rsidP="00CA3B8B">
            <w:pPr>
              <w:rPr>
                <w:lang w:val="es-PE"/>
              </w:rPr>
            </w:pPr>
          </w:p>
        </w:tc>
      </w:tr>
      <w:tr w:rsidR="00193E89" w:rsidRPr="009842E3" w14:paraId="70583390" w14:textId="77777777" w:rsidTr="00CA3B8B">
        <w:trPr>
          <w:trHeight w:val="844"/>
        </w:trPr>
        <w:tc>
          <w:tcPr>
            <w:tcW w:w="2222" w:type="dxa"/>
          </w:tcPr>
          <w:p w14:paraId="7FB371CD" w14:textId="77777777" w:rsidR="00193E89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 xml:space="preserve">8). </w:t>
            </w:r>
            <w:r w:rsidRPr="004F23EF">
              <w:rPr>
                <w:lang w:val="es-PE"/>
              </w:rPr>
              <w:t xml:space="preserve">Conclusiones </w:t>
            </w:r>
          </w:p>
          <w:p w14:paraId="2221BD6F" w14:textId="77777777" w:rsidR="00193E89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>(llenado por el CIEI)</w:t>
            </w:r>
          </w:p>
          <w:p w14:paraId="036D1DD3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>FECHA</w:t>
            </w:r>
          </w:p>
        </w:tc>
        <w:tc>
          <w:tcPr>
            <w:tcW w:w="8112" w:type="dxa"/>
            <w:gridSpan w:val="4"/>
          </w:tcPr>
          <w:p w14:paraId="0C1DDA9B" w14:textId="77777777" w:rsidR="00193E89" w:rsidRPr="004F23EF" w:rsidRDefault="00193E89" w:rsidP="00CA3B8B">
            <w:pPr>
              <w:rPr>
                <w:lang w:val="es-PE"/>
              </w:rPr>
            </w:pPr>
          </w:p>
        </w:tc>
      </w:tr>
      <w:tr w:rsidR="00193E89" w:rsidRPr="006956B1" w14:paraId="351B2512" w14:textId="77777777" w:rsidTr="00CA3B8B">
        <w:trPr>
          <w:trHeight w:val="553"/>
        </w:trPr>
        <w:tc>
          <w:tcPr>
            <w:tcW w:w="2222" w:type="dxa"/>
            <w:tcBorders>
              <w:bottom w:val="single" w:sz="4" w:space="0" w:color="auto"/>
            </w:tcBorders>
          </w:tcPr>
          <w:p w14:paraId="02BF118E" w14:textId="77777777" w:rsidR="00193E89" w:rsidRPr="004F23EF" w:rsidRDefault="00193E89" w:rsidP="00CA3B8B">
            <w:pPr>
              <w:rPr>
                <w:lang w:val="es-PE"/>
              </w:rPr>
            </w:pPr>
            <w:r w:rsidRPr="004F23EF">
              <w:rPr>
                <w:lang w:val="es-PE"/>
              </w:rPr>
              <w:t>Nombre y Apellido del revisor</w:t>
            </w:r>
            <w:r>
              <w:rPr>
                <w:lang w:val="es-PE"/>
              </w:rPr>
              <w:t>(es)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771119F9" w14:textId="77777777" w:rsidR="00193E89" w:rsidRPr="004F23EF" w:rsidRDefault="00193E89" w:rsidP="00CA3B8B">
            <w:pPr>
              <w:rPr>
                <w:lang w:val="es-PE"/>
              </w:rPr>
            </w:pP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14:paraId="661E57CC" w14:textId="77777777" w:rsidR="00193E89" w:rsidRPr="004F23EF" w:rsidRDefault="00193E89" w:rsidP="00CA3B8B">
            <w:pPr>
              <w:rPr>
                <w:lang w:val="es-PE"/>
              </w:rPr>
            </w:pPr>
            <w:r>
              <w:rPr>
                <w:lang w:val="es-PE"/>
              </w:rPr>
              <w:t xml:space="preserve">Fecha: </w:t>
            </w:r>
          </w:p>
        </w:tc>
      </w:tr>
    </w:tbl>
    <w:p w14:paraId="6D69F5F5" w14:textId="77777777" w:rsidR="00193E89" w:rsidRDefault="00193E89" w:rsidP="00193E89">
      <w:pPr>
        <w:rPr>
          <w:lang w:val="es-PE"/>
        </w:rPr>
      </w:pPr>
    </w:p>
    <w:p w14:paraId="150DB0B7" w14:textId="77777777" w:rsidR="00193E89" w:rsidRPr="004F23EF" w:rsidRDefault="00193E89" w:rsidP="00193E89">
      <w:pPr>
        <w:rPr>
          <w:lang w:val="es-PE"/>
        </w:rPr>
      </w:pPr>
      <w:r>
        <w:rPr>
          <w:lang w:val="es-PE"/>
        </w:rPr>
        <w:t>(*) Numero 7 y 8 serán llenados por el CIEI</w:t>
      </w:r>
    </w:p>
    <w:p w14:paraId="3B5DAFF4" w14:textId="77777777" w:rsidR="002B3CB4" w:rsidRDefault="002B3CB4" w:rsidP="00193E89">
      <w:pPr>
        <w:keepNext/>
        <w:keepLines/>
        <w:spacing w:line="276" w:lineRule="auto"/>
        <w:jc w:val="center"/>
        <w:outlineLvl w:val="0"/>
      </w:pPr>
    </w:p>
    <w:p w14:paraId="26D2C8EA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64DDD587" w14:textId="77777777" w:rsidR="002B3CB4" w:rsidRDefault="002B3CB4" w:rsidP="00876DA4">
      <w:pPr>
        <w:keepNext/>
        <w:keepLines/>
        <w:spacing w:line="276" w:lineRule="auto"/>
        <w:jc w:val="center"/>
        <w:outlineLvl w:val="0"/>
      </w:pPr>
    </w:p>
    <w:p w14:paraId="3FD0E336" w14:textId="77777777" w:rsidR="002B3CB4" w:rsidRPr="002B3CB4" w:rsidRDefault="002B3CB4" w:rsidP="00193E89">
      <w:pPr>
        <w:keepNext/>
        <w:keepLines/>
        <w:spacing w:line="276" w:lineRule="auto"/>
        <w:outlineLvl w:val="0"/>
        <w:rPr>
          <w:lang w:val="es-PE"/>
        </w:rPr>
      </w:pPr>
    </w:p>
    <w:sectPr w:rsidR="002B3CB4" w:rsidRPr="002B3CB4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50A8" w14:textId="77777777" w:rsidR="00160EC0" w:rsidRDefault="00160EC0">
      <w:r>
        <w:separator/>
      </w:r>
    </w:p>
  </w:endnote>
  <w:endnote w:type="continuationSeparator" w:id="0">
    <w:p w14:paraId="6B3420C2" w14:textId="77777777" w:rsidR="00160EC0" w:rsidRDefault="0016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2D2" w14:textId="77777777" w:rsidR="00836801" w:rsidRDefault="00836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3F2D428A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1" w:name="_Hlk146176298"/>
    <w:bookmarkStart w:id="2" w:name="_Hlk146176306"/>
    <w:bookmarkStart w:id="3" w:name="_Hlk146176307"/>
    <w:bookmarkStart w:id="4" w:name="_Hlk146176363"/>
    <w:bookmarkStart w:id="5" w:name="_Hlk146176364"/>
    <w:bookmarkStart w:id="6" w:name="_Hlk146176392"/>
    <w:bookmarkStart w:id="7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</w:t>
    </w:r>
    <w:bookmarkStart w:id="8" w:name="_Hlk149559150"/>
    <w:r w:rsidR="00836801">
      <w:rPr>
        <w:rFonts w:ascii="Calibri" w:hAnsi="Calibri"/>
        <w:b/>
        <w:bCs/>
        <w:color w:val="CC0000"/>
        <w:sz w:val="20"/>
        <w:szCs w:val="20"/>
      </w:rPr>
      <w:tab/>
    </w:r>
    <w:r w:rsidR="00836801">
      <w:rPr>
        <w:rFonts w:ascii="Calibri" w:hAnsi="Calibri"/>
        <w:b/>
        <w:bCs/>
        <w:color w:val="CC0000"/>
        <w:sz w:val="20"/>
        <w:szCs w:val="20"/>
      </w:rPr>
      <w:tab/>
    </w:r>
    <w:r w:rsidR="00836801">
      <w:rPr>
        <w:rFonts w:ascii="Calibri" w:hAnsi="Calibri"/>
        <w:b/>
        <w:bCs/>
        <w:sz w:val="20"/>
        <w:szCs w:val="20"/>
      </w:rPr>
      <w:t>V5.8 18 de agosto de 2023</w:t>
    </w:r>
    <w:bookmarkEnd w:id="8"/>
    <w:r w:rsidR="00836801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1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2"/>
  <w:bookmarkEnd w:id="3"/>
  <w:bookmarkEnd w:id="4"/>
  <w:bookmarkEnd w:id="5"/>
  <w:bookmarkEnd w:id="6"/>
  <w:bookmarkEnd w:id="7"/>
  <w:p w14:paraId="31AE5DBB" w14:textId="77777777" w:rsidR="009F087B" w:rsidRDefault="009F08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41D" w14:textId="77777777" w:rsidR="00836801" w:rsidRDefault="00836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A8E5" w14:textId="77777777" w:rsidR="00160EC0" w:rsidRDefault="00160EC0">
      <w:r>
        <w:separator/>
      </w:r>
    </w:p>
  </w:footnote>
  <w:footnote w:type="continuationSeparator" w:id="0">
    <w:p w14:paraId="7FBBA679" w14:textId="77777777" w:rsidR="00160EC0" w:rsidRDefault="0016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E444" w14:textId="77777777" w:rsidR="00836801" w:rsidRDefault="008368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0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0"/>
  <w:p w14:paraId="77230EE0" w14:textId="77777777" w:rsidR="009F087B" w:rsidRDefault="009F08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4477" w14:textId="77777777" w:rsidR="00836801" w:rsidRDefault="00836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70B"/>
    <w:multiLevelType w:val="hybridMultilevel"/>
    <w:tmpl w:val="4D72683E"/>
    <w:lvl w:ilvl="0" w:tplc="AD681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2012443909">
    <w:abstractNumId w:val="1"/>
  </w:num>
  <w:num w:numId="2" w16cid:durableId="2091534939">
    <w:abstractNumId w:val="2"/>
  </w:num>
  <w:num w:numId="3" w16cid:durableId="13155258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60EC0"/>
    <w:rsid w:val="00180DFA"/>
    <w:rsid w:val="0019065A"/>
    <w:rsid w:val="00191668"/>
    <w:rsid w:val="00192BED"/>
    <w:rsid w:val="00193E89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449B"/>
    <w:rsid w:val="002B225F"/>
    <w:rsid w:val="002B3CB4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4C5F79"/>
    <w:rsid w:val="005255D6"/>
    <w:rsid w:val="00532033"/>
    <w:rsid w:val="00532CA5"/>
    <w:rsid w:val="00535564"/>
    <w:rsid w:val="00573C23"/>
    <w:rsid w:val="00577572"/>
    <w:rsid w:val="005973D9"/>
    <w:rsid w:val="005B37E7"/>
    <w:rsid w:val="005C1642"/>
    <w:rsid w:val="005C22EE"/>
    <w:rsid w:val="005C6DB5"/>
    <w:rsid w:val="005D5FEE"/>
    <w:rsid w:val="005D6BA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36801"/>
    <w:rsid w:val="00846891"/>
    <w:rsid w:val="00856015"/>
    <w:rsid w:val="0086713A"/>
    <w:rsid w:val="00876DA4"/>
    <w:rsid w:val="008853B5"/>
    <w:rsid w:val="00887702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E0DC8"/>
    <w:rsid w:val="009F087B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254C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A6523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Pr>
      <w:rFonts w:ascii="Arial" w:hAnsi="Arial" w:cs="Arial"/>
      <w:sz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5B37E7"/>
    <w:rPr>
      <w:b/>
      <w:bCs/>
      <w:sz w:val="24"/>
      <w:szCs w:val="24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B37E7"/>
    <w:rPr>
      <w:rFonts w:ascii="Arial Narrow" w:hAnsi="Arial Narrow" w:cs="Tahoma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B37E7"/>
    <w:rPr>
      <w:rFonts w:ascii="Arial Narrow" w:hAnsi="Arial Narrow" w:cs="Tahoma"/>
      <w:b/>
      <w:sz w:val="24"/>
      <w:szCs w:val="24"/>
      <w:u w:val="single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5B37E7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7E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7E7"/>
    <w:pPr>
      <w:spacing w:after="160"/>
    </w:pPr>
    <w:rPr>
      <w:sz w:val="20"/>
      <w:szCs w:val="20"/>
      <w:lang w:val="es-US"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5B37E7"/>
    <w:rPr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B37E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37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7E7"/>
    <w:rPr>
      <w:rFonts w:eastAsiaTheme="minorEastAsia"/>
      <w:b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7E7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B37E7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7E7"/>
    <w:rPr>
      <w:rFonts w:ascii="Arial" w:hAnsi="Arial" w:cs="Arial"/>
      <w:sz w:val="1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37E7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37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37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5B37E7"/>
    <w:pPr>
      <w:widowControl w:val="0"/>
      <w:spacing w:before="23"/>
      <w:ind w:left="650" w:hanging="260"/>
    </w:pPr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37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5B37E7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5B37E7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5B37E7"/>
  </w:style>
  <w:style w:type="character" w:customStyle="1" w:styleId="user-generated">
    <w:name w:val="user-generated"/>
    <w:basedOn w:val="Fuentedeprrafopredeter"/>
    <w:rsid w:val="005B37E7"/>
  </w:style>
  <w:style w:type="character" w:customStyle="1" w:styleId="radio-button-label-text1">
    <w:name w:val="radio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5B37E7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37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5B37E7"/>
  </w:style>
  <w:style w:type="character" w:customStyle="1" w:styleId="page-title">
    <w:name w:val="page-title"/>
    <w:basedOn w:val="Fuentedeprrafopredeter"/>
    <w:rsid w:val="005B37E7"/>
  </w:style>
  <w:style w:type="paragraph" w:customStyle="1" w:styleId="survey-footer-title">
    <w:name w:val="survey-footer-title"/>
    <w:basedOn w:val="Normal"/>
    <w:rsid w:val="005B37E7"/>
    <w:pPr>
      <w:spacing w:before="100" w:beforeAutospacing="1" w:after="100" w:afterAutospacing="1"/>
    </w:pPr>
    <w:rPr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Level1">
    <w:name w:val="Level 1"/>
    <w:rsid w:val="005B37E7"/>
    <w:pPr>
      <w:autoSpaceDE w:val="0"/>
      <w:autoSpaceDN w:val="0"/>
      <w:adjustRightInd w:val="0"/>
      <w:ind w:left="720"/>
    </w:pPr>
    <w:rPr>
      <w:bCs/>
      <w:color w:val="000000"/>
      <w:sz w:val="24"/>
      <w:szCs w:val="24"/>
      <w:lang w:val="en-US" w:eastAsia="en-US"/>
    </w:rPr>
  </w:style>
  <w:style w:type="paragraph" w:styleId="Textoindependiente3">
    <w:name w:val="Body Text 3"/>
    <w:basedOn w:val="Normal"/>
    <w:link w:val="Textoindependiente3Car"/>
    <w:rsid w:val="005B37E7"/>
    <w:pPr>
      <w:ind w:left="72"/>
    </w:pPr>
    <w:rPr>
      <w:b/>
      <w:color w:val="00000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B37E7"/>
    <w:rPr>
      <w:b/>
      <w:color w:val="000000"/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5B37E7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5B37E7"/>
    <w:pPr>
      <w:spacing w:line="300" w:lineRule="auto"/>
      <w:ind w:left="-15"/>
    </w:pPr>
    <w:rPr>
      <w:rFonts w:ascii="Arial" w:hAnsi="Arial"/>
      <w:b/>
      <w:color w:val="000000"/>
      <w:sz w:val="20"/>
      <w:szCs w:val="20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5B37E7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7E7"/>
    <w:rPr>
      <w:rFonts w:asciiTheme="minorHAnsi" w:eastAsiaTheme="minorEastAsia" w:hAnsiTheme="minorHAnsi" w:cstheme="minorBidi"/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7E7"/>
    <w:rPr>
      <w:rFonts w:asciiTheme="minorHAnsi" w:eastAsiaTheme="minorEastAsia" w:hAnsiTheme="minorHAnsi" w:cstheme="minorBidi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B37E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5D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728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2023-09-21T14:09:00Z</dcterms:created>
  <dcterms:modified xsi:type="dcterms:W3CDTF">2023-10-30T17:07:00Z</dcterms:modified>
</cp:coreProperties>
</file>